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B9" w:rsidRPr="006E0B4D" w:rsidRDefault="00BC07B9">
      <w:pPr>
        <w:rPr>
          <w:b/>
        </w:rPr>
      </w:pPr>
      <w:r w:rsidRPr="006E0B4D">
        <w:rPr>
          <w:b/>
        </w:rPr>
        <w:t>Dorn</w:t>
      </w:r>
    </w:p>
    <w:p w:rsidR="00BC07B9" w:rsidRDefault="00BC07B9">
      <w:r>
        <w:t>Es gibt Menschen, die tatsächlich Weihnachten als das Fest der Liebe umschreiben und die Wochen davor als Zeit der Stille und Besinnlichkeit bezeichnen bzw. empfinden.</w:t>
      </w:r>
    </w:p>
    <w:p w:rsidR="008D6770" w:rsidRDefault="008D6770">
      <w:r>
        <w:t>Wenn man freundlich gesinnt ist, kann man solche sprachlichen Entgleisungen noch als frommes Wunschdenken abqualifizieren.</w:t>
      </w:r>
    </w:p>
    <w:p w:rsidR="008D6770" w:rsidRDefault="008D6770">
      <w:r>
        <w:t>Faktisch ist die Vorweihnachtszeit die hohe Zeit des gnadenlosen Konsums und der jahresendzeitlichen Hektik.</w:t>
      </w:r>
      <w:r w:rsidR="005014FE">
        <w:t xml:space="preserve"> </w:t>
      </w:r>
    </w:p>
    <w:p w:rsidR="005014FE" w:rsidRDefault="005014FE">
      <w:r>
        <w:t>Süßer die Kassen nie klingeln …</w:t>
      </w:r>
    </w:p>
    <w:p w:rsidR="005014FE" w:rsidRDefault="005014FE">
      <w:r>
        <w:t xml:space="preserve">Die Weihnachtshooligans überfallen sämtliche Innenstadtkaufhäuser und verlassen </w:t>
      </w:r>
      <w:r w:rsidR="006E0B4D">
        <w:t xml:space="preserve">sie </w:t>
      </w:r>
      <w:bookmarkStart w:id="0" w:name="_GoBack"/>
      <w:bookmarkEnd w:id="0"/>
      <w:r>
        <w:t>mit sarggroßen Plastiktüten voller Abscheulichkeiten.</w:t>
      </w:r>
    </w:p>
    <w:p w:rsidR="005014FE" w:rsidRDefault="005014FE">
      <w:r>
        <w:t>Damit die arbeitende Bevölkerung auch brav mitmacht, bekommt sie Ende November ein Schweigegeld, pikanterweise auch Weihnachtsgeld genannt, überwiesen.</w:t>
      </w:r>
    </w:p>
    <w:p w:rsidR="005014FE" w:rsidRDefault="002C2980">
      <w:r>
        <w:t xml:space="preserve">Wer sich diesem Wahnsinn verweigern will, </w:t>
      </w:r>
      <w:r w:rsidR="006E0B4D">
        <w:t>wird einer akustischen Folter unterzogen. „Last Christmas“ heißt das musikalische Terrorinstrument.</w:t>
      </w:r>
    </w:p>
    <w:p w:rsidR="006E0B4D" w:rsidRDefault="006E0B4D">
      <w:r>
        <w:t>Du magst um Gnade winseln, doch die Lautsprecherboxen werden dann nochmals um zwanzig Dezibel lauter gedreht.</w:t>
      </w:r>
    </w:p>
    <w:p w:rsidR="006E0B4D" w:rsidRDefault="006E0B4D">
      <w:r>
        <w:t>Erst 1, dann 2, dann 3, dann 4 … dann steht der Wahnsinn vor der Tür.</w:t>
      </w:r>
    </w:p>
    <w:p w:rsidR="006E0B4D" w:rsidRDefault="006E0B4D">
      <w:r>
        <w:t>Du kannst die Türe noch so fest verschließen. Der weihnachtliche Irrsinn wird Dich finden.</w:t>
      </w:r>
    </w:p>
    <w:p w:rsidR="006E0B4D" w:rsidRDefault="006E0B4D">
      <w:r>
        <w:t>Wie ein stählerner Dorn dringt er in Deine Gehirnwindungen ein.</w:t>
      </w:r>
    </w:p>
    <w:p w:rsidR="006E0B4D" w:rsidRDefault="006E0B4D">
      <w:r>
        <w:t>Das Gute an dieser martialischen Kollektivfolter:</w:t>
      </w:r>
      <w:r>
        <w:br/>
        <w:t>Irgendwann sind Deine Aversionen ausgetrieben. Irgendwann wirst auch Du Weihnachten lieben.</w:t>
      </w:r>
    </w:p>
    <w:p w:rsidR="006E0B4D" w:rsidRDefault="006E0B4D">
      <w:r>
        <w:t>Und erst schüchtern, dann lauthals mitsingen: „Last Christmas …“</w:t>
      </w:r>
    </w:p>
    <w:p w:rsidR="005014FE" w:rsidRDefault="005014FE"/>
    <w:sectPr w:rsidR="00501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B9"/>
    <w:rsid w:val="002C2980"/>
    <w:rsid w:val="005014FE"/>
    <w:rsid w:val="006E0B4D"/>
    <w:rsid w:val="008D6770"/>
    <w:rsid w:val="00B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6854"/>
  <w15:chartTrackingRefBased/>
  <w15:docId w15:val="{46E1ADFE-06D7-4D35-8FFF-277E1A2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Rüger</dc:creator>
  <cp:keywords/>
  <dc:description/>
  <cp:lastModifiedBy>Familie Rüger</cp:lastModifiedBy>
  <cp:revision>4</cp:revision>
  <dcterms:created xsi:type="dcterms:W3CDTF">2019-02-03T16:11:00Z</dcterms:created>
  <dcterms:modified xsi:type="dcterms:W3CDTF">2019-02-03T16:29:00Z</dcterms:modified>
</cp:coreProperties>
</file>